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4DFA" w14:textId="645F7B0F" w:rsidR="0063073F" w:rsidRDefault="0063073F" w:rsidP="00E2765A">
      <w:pPr>
        <w:jc w:val="both"/>
        <w:rPr>
          <w:b/>
          <w:bCs/>
          <w:lang w:val="en-US"/>
        </w:rPr>
      </w:pPr>
      <w:r w:rsidRPr="0063073F">
        <w:rPr>
          <w:b/>
          <w:bCs/>
          <w:lang w:val="en-US"/>
        </w:rPr>
        <w:t>STAT</w:t>
      </w:r>
      <w:r w:rsidR="00654CBC">
        <w:rPr>
          <w:b/>
          <w:bCs/>
          <w:lang w:val="en-US"/>
        </w:rPr>
        <w:t>E</w:t>
      </w:r>
      <w:r w:rsidRPr="0063073F">
        <w:rPr>
          <w:b/>
          <w:bCs/>
          <w:lang w:val="en-US"/>
        </w:rPr>
        <w:t>MENT OF THE DEP</w:t>
      </w:r>
      <w:r w:rsidR="00654CBC">
        <w:rPr>
          <w:b/>
          <w:bCs/>
          <w:lang w:val="en-US"/>
        </w:rPr>
        <w:t>A</w:t>
      </w:r>
      <w:r w:rsidRPr="0063073F">
        <w:rPr>
          <w:b/>
          <w:bCs/>
          <w:lang w:val="en-US"/>
        </w:rPr>
        <w:t>R</w:t>
      </w:r>
      <w:r w:rsidR="00654CBC">
        <w:rPr>
          <w:b/>
          <w:bCs/>
          <w:lang w:val="en-US"/>
        </w:rPr>
        <w:t>T</w:t>
      </w:r>
      <w:r>
        <w:rPr>
          <w:b/>
          <w:bCs/>
          <w:lang w:val="en-US"/>
        </w:rPr>
        <w:t>MENT OF ANTHROPOLOGY AND ETHNOLOGY</w:t>
      </w:r>
    </w:p>
    <w:p w14:paraId="11A37C67" w14:textId="3A1A927C" w:rsidR="0063073F" w:rsidRDefault="00E549D0" w:rsidP="00654CBC">
      <w:pPr>
        <w:jc w:val="center"/>
        <w:rPr>
          <w:b/>
          <w:bCs/>
          <w:lang w:val="en-US"/>
        </w:rPr>
      </w:pPr>
      <w:r>
        <w:rPr>
          <w:b/>
          <w:bCs/>
          <w:lang w:val="en-US"/>
        </w:rPr>
        <w:t>AT ADAM MICKI</w:t>
      </w:r>
      <w:r w:rsidR="008A00A0">
        <w:rPr>
          <w:b/>
          <w:bCs/>
          <w:lang w:val="en-US"/>
        </w:rPr>
        <w:t>E</w:t>
      </w:r>
      <w:r>
        <w:rPr>
          <w:b/>
          <w:bCs/>
          <w:lang w:val="en-US"/>
        </w:rPr>
        <w:t>WICZ UNIVERSITY</w:t>
      </w:r>
      <w:r w:rsidR="00E2765A">
        <w:rPr>
          <w:b/>
          <w:bCs/>
          <w:lang w:val="en-US"/>
        </w:rPr>
        <w:t xml:space="preserve"> EMPLOYEES</w:t>
      </w:r>
      <w:r>
        <w:rPr>
          <w:b/>
          <w:bCs/>
          <w:lang w:val="en-US"/>
        </w:rPr>
        <w:t xml:space="preserve"> </w:t>
      </w:r>
      <w:r w:rsidR="0063073F">
        <w:rPr>
          <w:b/>
          <w:bCs/>
          <w:lang w:val="en-US"/>
        </w:rPr>
        <w:t xml:space="preserve">ON </w:t>
      </w:r>
      <w:r>
        <w:rPr>
          <w:b/>
          <w:bCs/>
          <w:lang w:val="en-US"/>
        </w:rPr>
        <w:t xml:space="preserve">WAR IN </w:t>
      </w:r>
      <w:r w:rsidR="0063073F">
        <w:rPr>
          <w:b/>
          <w:bCs/>
          <w:lang w:val="en-US"/>
        </w:rPr>
        <w:t>UKRAINE</w:t>
      </w:r>
    </w:p>
    <w:p w14:paraId="57EE02FA" w14:textId="60F51380" w:rsidR="00EF4ED0" w:rsidRPr="003C30BE" w:rsidRDefault="00EF4ED0" w:rsidP="00E2765A">
      <w:pPr>
        <w:jc w:val="both"/>
        <w:rPr>
          <w:color w:val="202122"/>
        </w:rPr>
      </w:pPr>
    </w:p>
    <w:p w14:paraId="34F9F7CF" w14:textId="3444C492" w:rsidR="00EF4ED0" w:rsidRPr="00E2765A" w:rsidRDefault="00EF4ED0" w:rsidP="00E2765A">
      <w:pPr>
        <w:jc w:val="both"/>
        <w:rPr>
          <w:rFonts w:ascii="Athelas" w:hAnsi="Athelas"/>
          <w:b/>
          <w:bCs/>
          <w:lang w:val="en-US"/>
        </w:rPr>
      </w:pPr>
      <w:r w:rsidRPr="00E2765A">
        <w:rPr>
          <w:rFonts w:ascii="Athelas" w:hAnsi="Athelas"/>
          <w:b/>
          <w:bCs/>
          <w:color w:val="202122"/>
          <w:lang w:val="en-US"/>
        </w:rPr>
        <w:t>English</w:t>
      </w:r>
    </w:p>
    <w:p w14:paraId="61D10EA1" w14:textId="77777777" w:rsidR="00E549D0" w:rsidRPr="00E2765A" w:rsidRDefault="00E549D0" w:rsidP="00E2765A">
      <w:pPr>
        <w:jc w:val="both"/>
        <w:rPr>
          <w:rFonts w:ascii="Athelas" w:hAnsi="Athelas"/>
          <w:lang w:val="en-US"/>
        </w:rPr>
      </w:pPr>
    </w:p>
    <w:p w14:paraId="38162076" w14:textId="613C4FDF" w:rsidR="00D5299B" w:rsidRPr="00E2765A" w:rsidRDefault="00D5299B" w:rsidP="00E2765A">
      <w:pPr>
        <w:jc w:val="both"/>
        <w:rPr>
          <w:rFonts w:ascii="Athelas" w:hAnsi="Athelas"/>
          <w:color w:val="222C31"/>
          <w:shd w:val="clear" w:color="auto" w:fill="FFFFFF"/>
          <w:lang w:val="en-US"/>
        </w:rPr>
      </w:pPr>
      <w:r w:rsidRPr="00E2765A">
        <w:rPr>
          <w:rFonts w:ascii="Athelas" w:hAnsi="Athelas"/>
          <w:lang w:val="en-US"/>
        </w:rPr>
        <w:t>We,</w:t>
      </w:r>
      <w:r w:rsidRPr="00E2765A">
        <w:rPr>
          <w:rFonts w:ascii="Athelas" w:hAnsi="Athelas"/>
          <w:color w:val="222C31"/>
          <w:shd w:val="clear" w:color="auto" w:fill="FFFFFF"/>
        </w:rPr>
        <w:t xml:space="preserve"> employees of the</w:t>
      </w:r>
      <w:r w:rsidRPr="00E2765A">
        <w:rPr>
          <w:rFonts w:ascii="Athelas" w:hAnsi="Athelas"/>
          <w:color w:val="222C31"/>
          <w:shd w:val="clear" w:color="auto" w:fill="FFFFFF"/>
          <w:lang w:val="en-US"/>
        </w:rPr>
        <w:t xml:space="preserve"> Department</w:t>
      </w:r>
      <w:r w:rsidRPr="00E2765A">
        <w:rPr>
          <w:rFonts w:ascii="Athelas" w:hAnsi="Athelas"/>
          <w:color w:val="222C31"/>
          <w:shd w:val="clear" w:color="auto" w:fill="FFFFFF"/>
        </w:rPr>
        <w:t xml:space="preserve"> of Anthropology and Ethnology </w:t>
      </w:r>
      <w:r w:rsidRPr="00E2765A">
        <w:rPr>
          <w:rFonts w:ascii="Athelas" w:hAnsi="Athelas"/>
          <w:color w:val="222C31"/>
          <w:shd w:val="clear" w:color="auto" w:fill="FFFFFF"/>
          <w:lang w:val="en-US"/>
        </w:rPr>
        <w:t>at</w:t>
      </w:r>
      <w:r w:rsidRPr="00E2765A">
        <w:rPr>
          <w:rFonts w:ascii="Athelas" w:hAnsi="Athelas"/>
          <w:color w:val="222C31"/>
          <w:shd w:val="clear" w:color="auto" w:fill="FFFFFF"/>
        </w:rPr>
        <w:t xml:space="preserve"> Adam Mickiewicz</w:t>
      </w:r>
      <w:r w:rsidRPr="00E2765A">
        <w:rPr>
          <w:rFonts w:ascii="Athelas" w:hAnsi="Athelas"/>
          <w:color w:val="222C31"/>
          <w:shd w:val="clear" w:color="auto" w:fill="FFFFFF"/>
          <w:lang w:val="en-US"/>
        </w:rPr>
        <w:t xml:space="preserve"> University</w:t>
      </w:r>
      <w:r w:rsidRPr="00E2765A">
        <w:rPr>
          <w:rFonts w:ascii="Athelas" w:hAnsi="Athelas"/>
          <w:color w:val="222C31"/>
          <w:shd w:val="clear" w:color="auto" w:fill="FFFFFF"/>
        </w:rPr>
        <w:t xml:space="preserve"> in Pozna</w:t>
      </w:r>
      <w:r w:rsidRPr="00E2765A">
        <w:rPr>
          <w:rFonts w:ascii="Athelas" w:hAnsi="Athelas"/>
          <w:color w:val="222C31"/>
          <w:shd w:val="clear" w:color="auto" w:fill="FFFFFF"/>
          <w:lang w:val="en-US"/>
        </w:rPr>
        <w:t xml:space="preserve">ń, want to express our unequivocal, resounding protest against the bestial </w:t>
      </w:r>
      <w:r w:rsidRPr="00E2765A">
        <w:rPr>
          <w:rFonts w:ascii="Athelas" w:hAnsi="Athelas"/>
          <w:color w:val="222C31"/>
          <w:shd w:val="clear" w:color="auto" w:fill="FFFFFF"/>
        </w:rPr>
        <w:t>attack on Ukraine</w:t>
      </w:r>
      <w:r w:rsidRPr="00E2765A">
        <w:rPr>
          <w:rFonts w:ascii="Athelas" w:hAnsi="Athelas"/>
          <w:color w:val="222C31"/>
          <w:shd w:val="clear" w:color="auto" w:fill="FFFFFF"/>
          <w:lang w:val="en-US"/>
        </w:rPr>
        <w:t>,</w:t>
      </w:r>
      <w:r w:rsidRPr="00E2765A">
        <w:rPr>
          <w:rFonts w:ascii="Athelas" w:hAnsi="Athelas"/>
          <w:color w:val="222C31"/>
          <w:shd w:val="clear" w:color="auto" w:fill="FFFFFF"/>
        </w:rPr>
        <w:t xml:space="preserve"> a sovereign </w:t>
      </w:r>
      <w:r w:rsidRPr="00E2765A">
        <w:rPr>
          <w:rFonts w:ascii="Athelas" w:hAnsi="Athelas"/>
          <w:color w:val="222C31"/>
          <w:shd w:val="clear" w:color="auto" w:fill="FFFFFF"/>
          <w:lang w:val="en-US"/>
        </w:rPr>
        <w:t>democracy, perpetrated by</w:t>
      </w:r>
      <w:r w:rsidRPr="00E2765A">
        <w:rPr>
          <w:rFonts w:ascii="Athelas" w:hAnsi="Athelas"/>
          <w:color w:val="222C31"/>
          <w:shd w:val="clear" w:color="auto" w:fill="FFFFFF"/>
        </w:rPr>
        <w:t xml:space="preserve"> the Russian </w:t>
      </w:r>
      <w:r w:rsidRPr="00E2765A">
        <w:rPr>
          <w:rFonts w:ascii="Athelas" w:hAnsi="Athelas"/>
          <w:color w:val="222C31"/>
          <w:shd w:val="clear" w:color="auto" w:fill="FFFFFF"/>
          <w:lang w:val="en-US"/>
        </w:rPr>
        <w:t>S</w:t>
      </w:r>
      <w:r w:rsidRPr="00E2765A">
        <w:rPr>
          <w:rFonts w:ascii="Athelas" w:hAnsi="Athelas"/>
          <w:color w:val="222C31"/>
          <w:shd w:val="clear" w:color="auto" w:fill="FFFFFF"/>
        </w:rPr>
        <w:t xml:space="preserve">tate </w:t>
      </w:r>
      <w:r w:rsidRPr="00E2765A">
        <w:rPr>
          <w:rFonts w:ascii="Athelas" w:hAnsi="Athelas"/>
          <w:color w:val="222C31"/>
          <w:shd w:val="clear" w:color="auto" w:fill="FFFFFF"/>
          <w:lang w:val="en-US"/>
        </w:rPr>
        <w:t xml:space="preserve">under the </w:t>
      </w:r>
      <w:r w:rsidRPr="00E2765A">
        <w:rPr>
          <w:rFonts w:ascii="Athelas" w:hAnsi="Athelas"/>
          <w:color w:val="222C31"/>
          <w:shd w:val="clear" w:color="auto" w:fill="FFFFFF"/>
        </w:rPr>
        <w:t xml:space="preserve">criminal regime of Vladimir Putin. </w:t>
      </w:r>
    </w:p>
    <w:p w14:paraId="43E82E40" w14:textId="77777777" w:rsidR="00D5299B" w:rsidRPr="00E2765A" w:rsidRDefault="00D5299B" w:rsidP="00E2765A">
      <w:pPr>
        <w:jc w:val="both"/>
        <w:rPr>
          <w:rFonts w:ascii="Athelas" w:hAnsi="Athelas"/>
          <w:color w:val="222C31"/>
          <w:shd w:val="clear" w:color="auto" w:fill="FFFFFF"/>
          <w:lang w:val="en-US"/>
        </w:rPr>
      </w:pPr>
    </w:p>
    <w:p w14:paraId="3D432FDB" w14:textId="3C65CB18" w:rsidR="00D5299B" w:rsidRPr="00E2765A" w:rsidRDefault="00D5299B" w:rsidP="00E2765A">
      <w:pPr>
        <w:jc w:val="both"/>
        <w:rPr>
          <w:rFonts w:ascii="Athelas" w:hAnsi="Athelas"/>
          <w:color w:val="222C31"/>
          <w:shd w:val="clear" w:color="auto" w:fill="FFFFFF"/>
        </w:rPr>
      </w:pPr>
      <w:r w:rsidRPr="00E2765A">
        <w:rPr>
          <w:rFonts w:ascii="Athelas" w:hAnsi="Athelas"/>
          <w:color w:val="222C31"/>
          <w:shd w:val="clear" w:color="auto" w:fill="FFFFFF"/>
          <w:lang w:val="en-US"/>
        </w:rPr>
        <w:t>Our hearts beat alongside</w:t>
      </w:r>
      <w:r w:rsidRPr="00E2765A">
        <w:rPr>
          <w:rFonts w:ascii="Athelas" w:hAnsi="Athelas"/>
          <w:color w:val="222C31"/>
          <w:shd w:val="clear" w:color="auto" w:fill="FFFFFF"/>
        </w:rPr>
        <w:t xml:space="preserve"> the heroic</w:t>
      </w:r>
      <w:r w:rsidRPr="00E2765A">
        <w:rPr>
          <w:rFonts w:ascii="Athelas" w:hAnsi="Athelas"/>
          <w:color w:val="222C31"/>
          <w:shd w:val="clear" w:color="auto" w:fill="FFFFFF"/>
          <w:lang w:val="en-US"/>
        </w:rPr>
        <w:t xml:space="preserve"> </w:t>
      </w:r>
      <w:r w:rsidR="00967A25" w:rsidRPr="00E2765A">
        <w:rPr>
          <w:rFonts w:ascii="Athelas" w:hAnsi="Athelas"/>
          <w:color w:val="222C31"/>
          <w:shd w:val="clear" w:color="auto" w:fill="FFFFFF"/>
          <w:lang w:val="en-US"/>
        </w:rPr>
        <w:t>and</w:t>
      </w:r>
      <w:r w:rsidRPr="00E2765A">
        <w:rPr>
          <w:rFonts w:ascii="Athelas" w:hAnsi="Athelas"/>
          <w:color w:val="222C31"/>
          <w:shd w:val="clear" w:color="auto" w:fill="FFFFFF"/>
          <w:lang w:val="en-US"/>
        </w:rPr>
        <w:t xml:space="preserve"> assertive</w:t>
      </w:r>
      <w:r w:rsidRPr="00E2765A">
        <w:rPr>
          <w:rFonts w:ascii="Athelas" w:hAnsi="Athelas"/>
          <w:color w:val="222C31"/>
          <w:shd w:val="clear" w:color="auto" w:fill="FFFFFF"/>
        </w:rPr>
        <w:t xml:space="preserve"> resistance of the </w:t>
      </w:r>
      <w:r w:rsidRPr="00E2765A">
        <w:rPr>
          <w:rFonts w:ascii="Athelas" w:hAnsi="Athelas"/>
          <w:color w:val="222C31"/>
          <w:shd w:val="clear" w:color="auto" w:fill="FFFFFF"/>
          <w:lang w:val="en-US"/>
        </w:rPr>
        <w:t xml:space="preserve">Ukrainian citizens </w:t>
      </w:r>
      <w:r w:rsidRPr="00E2765A">
        <w:rPr>
          <w:rFonts w:ascii="Athelas" w:hAnsi="Athelas"/>
          <w:color w:val="222C31"/>
          <w:shd w:val="clear" w:color="auto" w:fill="FFFFFF"/>
        </w:rPr>
        <w:t xml:space="preserve">against </w:t>
      </w:r>
      <w:r w:rsidRPr="00E2765A">
        <w:rPr>
          <w:rFonts w:ascii="Athelas" w:hAnsi="Athelas"/>
          <w:color w:val="222C31"/>
          <w:shd w:val="clear" w:color="auto" w:fill="FFFFFF"/>
          <w:lang w:val="en-US"/>
        </w:rPr>
        <w:t xml:space="preserve">strategically brutal </w:t>
      </w:r>
      <w:r w:rsidRPr="00E2765A">
        <w:rPr>
          <w:rFonts w:ascii="Athelas" w:hAnsi="Athelas"/>
          <w:color w:val="222C31"/>
          <w:shd w:val="clear" w:color="auto" w:fill="FFFFFF"/>
        </w:rPr>
        <w:t>invaders</w:t>
      </w:r>
      <w:r w:rsidRPr="00E2765A">
        <w:rPr>
          <w:rFonts w:ascii="Athelas" w:hAnsi="Athelas"/>
          <w:color w:val="222C31"/>
          <w:shd w:val="clear" w:color="auto" w:fill="FFFFFF"/>
          <w:lang w:val="en-US"/>
        </w:rPr>
        <w:t xml:space="preserve"> killing people and trampling on </w:t>
      </w:r>
      <w:r w:rsidRPr="00E2765A">
        <w:rPr>
          <w:rFonts w:ascii="Athelas" w:hAnsi="Athelas"/>
          <w:color w:val="222C31"/>
          <w:shd w:val="clear" w:color="auto" w:fill="FFFFFF"/>
        </w:rPr>
        <w:t>values</w:t>
      </w:r>
      <w:r w:rsidRPr="00E2765A">
        <w:rPr>
          <w:rFonts w:ascii="Athelas" w:hAnsi="Athelas"/>
          <w:color w:val="222C31"/>
          <w:shd w:val="clear" w:color="auto" w:fill="FFFFFF"/>
          <w:lang w:val="en-US"/>
        </w:rPr>
        <w:t xml:space="preserve"> that are deeply ours – as ordinary </w:t>
      </w:r>
      <w:r w:rsidRPr="00E2765A">
        <w:rPr>
          <w:rFonts w:ascii="Athelas" w:hAnsi="Athelas"/>
          <w:color w:val="222C31"/>
          <w:shd w:val="clear" w:color="auto" w:fill="FFFFFF"/>
        </w:rPr>
        <w:t xml:space="preserve">people and </w:t>
      </w:r>
      <w:r w:rsidRPr="00E2765A">
        <w:rPr>
          <w:rFonts w:ascii="Athelas" w:hAnsi="Athelas"/>
          <w:color w:val="222C31"/>
          <w:shd w:val="clear" w:color="auto" w:fill="FFFFFF"/>
          <w:lang w:val="en-US"/>
        </w:rPr>
        <w:t xml:space="preserve">as </w:t>
      </w:r>
      <w:r w:rsidRPr="00E2765A">
        <w:rPr>
          <w:rFonts w:ascii="Athelas" w:hAnsi="Athelas"/>
          <w:color w:val="222C31"/>
          <w:shd w:val="clear" w:color="auto" w:fill="FFFFFF"/>
        </w:rPr>
        <w:t xml:space="preserve">anthropologists. </w:t>
      </w:r>
    </w:p>
    <w:p w14:paraId="558FBFE5" w14:textId="77777777" w:rsidR="00D5299B" w:rsidRPr="00E2765A" w:rsidRDefault="00D5299B" w:rsidP="00E2765A">
      <w:pPr>
        <w:jc w:val="both"/>
        <w:rPr>
          <w:rFonts w:ascii="Athelas" w:hAnsi="Athelas"/>
          <w:color w:val="222C31"/>
          <w:shd w:val="clear" w:color="auto" w:fill="FFFFFF"/>
        </w:rPr>
      </w:pPr>
    </w:p>
    <w:p w14:paraId="06C19E25" w14:textId="0E8E4388" w:rsidR="00D5299B" w:rsidRPr="00E2765A" w:rsidRDefault="00D5299B" w:rsidP="00E2765A">
      <w:pPr>
        <w:jc w:val="both"/>
        <w:rPr>
          <w:rFonts w:ascii="Athelas" w:hAnsi="Athelas"/>
          <w:color w:val="222C31"/>
          <w:shd w:val="clear" w:color="auto" w:fill="FFFFFF"/>
        </w:rPr>
      </w:pPr>
      <w:r w:rsidRPr="00E2765A">
        <w:rPr>
          <w:rFonts w:ascii="Athelas" w:hAnsi="Athelas"/>
          <w:color w:val="222C31"/>
          <w:shd w:val="clear" w:color="auto" w:fill="FFFFFF"/>
        </w:rPr>
        <w:t xml:space="preserve">We </w:t>
      </w:r>
      <w:r w:rsidRPr="00E2765A">
        <w:rPr>
          <w:rFonts w:ascii="Athelas" w:hAnsi="Athelas"/>
          <w:color w:val="222C31"/>
          <w:shd w:val="clear" w:color="auto" w:fill="FFFFFF"/>
          <w:lang w:val="en-US"/>
        </w:rPr>
        <w:t>shall</w:t>
      </w:r>
      <w:r w:rsidRPr="00E2765A">
        <w:rPr>
          <w:rFonts w:ascii="Athelas" w:hAnsi="Athelas"/>
          <w:color w:val="222C31"/>
          <w:shd w:val="clear" w:color="auto" w:fill="FFFFFF"/>
        </w:rPr>
        <w:t xml:space="preserve"> not accept any </w:t>
      </w:r>
      <w:r w:rsidRPr="00E2765A">
        <w:rPr>
          <w:rFonts w:ascii="Athelas" w:hAnsi="Athelas"/>
          <w:color w:val="222C31"/>
          <w:shd w:val="clear" w:color="auto" w:fill="FFFFFF"/>
          <w:lang w:val="en-US"/>
        </w:rPr>
        <w:t xml:space="preserve">dilatory tactics in response to </w:t>
      </w:r>
      <w:r w:rsidRPr="00E2765A">
        <w:rPr>
          <w:rFonts w:ascii="Athelas" w:hAnsi="Athelas"/>
          <w:color w:val="222C31"/>
          <w:shd w:val="clear" w:color="auto" w:fill="FFFFFF"/>
        </w:rPr>
        <w:t>the</w:t>
      </w:r>
      <w:r w:rsidRPr="00E2765A">
        <w:rPr>
          <w:rFonts w:ascii="Athelas" w:hAnsi="Athelas"/>
          <w:color w:val="222C31"/>
          <w:shd w:val="clear" w:color="auto" w:fill="FFFFFF"/>
          <w:lang w:val="en-US"/>
        </w:rPr>
        <w:t xml:space="preserve"> aggressors</w:t>
      </w:r>
      <w:r w:rsidRPr="00E2765A">
        <w:rPr>
          <w:rFonts w:ascii="Athelas" w:hAnsi="Athelas"/>
          <w:color w:val="222C31"/>
          <w:shd w:val="clear" w:color="auto" w:fill="FFFFFF"/>
        </w:rPr>
        <w:t xml:space="preserve">. We </w:t>
      </w:r>
      <w:r w:rsidRPr="00E2765A">
        <w:rPr>
          <w:rFonts w:ascii="Athelas" w:hAnsi="Athelas"/>
          <w:color w:val="222C31"/>
          <w:shd w:val="clear" w:color="auto" w:fill="FFFFFF"/>
          <w:lang w:val="en-US"/>
        </w:rPr>
        <w:t>demand</w:t>
      </w:r>
      <w:r w:rsidRPr="00E2765A">
        <w:rPr>
          <w:rFonts w:ascii="Athelas" w:hAnsi="Athelas"/>
          <w:color w:val="222C31"/>
          <w:shd w:val="clear" w:color="auto" w:fill="FFFFFF"/>
        </w:rPr>
        <w:t xml:space="preserve"> all possible support for </w:t>
      </w:r>
      <w:r w:rsidRPr="00E2765A">
        <w:rPr>
          <w:rFonts w:ascii="Athelas" w:hAnsi="Athelas"/>
          <w:color w:val="222C31"/>
          <w:shd w:val="clear" w:color="auto" w:fill="FFFFFF"/>
          <w:lang w:val="en-US"/>
        </w:rPr>
        <w:t xml:space="preserve">the </w:t>
      </w:r>
      <w:r w:rsidRPr="00E2765A">
        <w:rPr>
          <w:rFonts w:ascii="Athelas" w:hAnsi="Athelas"/>
          <w:color w:val="222C31"/>
          <w:shd w:val="clear" w:color="auto" w:fill="FFFFFF"/>
        </w:rPr>
        <w:t>Ukrainian</w:t>
      </w:r>
      <w:r w:rsidRPr="00E2765A">
        <w:rPr>
          <w:rFonts w:ascii="Athelas" w:hAnsi="Athelas"/>
          <w:color w:val="222C31"/>
          <w:shd w:val="clear" w:color="auto" w:fill="FFFFFF"/>
          <w:lang w:val="en-US"/>
        </w:rPr>
        <w:t xml:space="preserve"> people and their country</w:t>
      </w:r>
      <w:r w:rsidRPr="00E2765A">
        <w:rPr>
          <w:rFonts w:ascii="Athelas" w:hAnsi="Athelas"/>
          <w:color w:val="222C31"/>
          <w:shd w:val="clear" w:color="auto" w:fill="FFFFFF"/>
        </w:rPr>
        <w:t>. We are</w:t>
      </w:r>
      <w:r w:rsidRPr="00E2765A">
        <w:rPr>
          <w:rFonts w:ascii="Athelas" w:hAnsi="Athelas"/>
          <w:color w:val="222C31"/>
          <w:shd w:val="clear" w:color="auto" w:fill="FFFFFF"/>
          <w:lang w:val="en-US"/>
        </w:rPr>
        <w:t xml:space="preserve"> doing </w:t>
      </w:r>
      <w:r w:rsidRPr="00E2765A">
        <w:rPr>
          <w:rFonts w:ascii="Athelas" w:hAnsi="Athelas"/>
          <w:color w:val="222C31"/>
          <w:shd w:val="clear" w:color="auto" w:fill="FFFFFF"/>
        </w:rPr>
        <w:t xml:space="preserve">everything in our </w:t>
      </w:r>
      <w:r w:rsidRPr="00E2765A">
        <w:rPr>
          <w:rFonts w:ascii="Athelas" w:hAnsi="Athelas"/>
          <w:color w:val="222C31"/>
          <w:shd w:val="clear" w:color="auto" w:fill="FFFFFF"/>
          <w:lang w:val="en-US"/>
        </w:rPr>
        <w:t>capacity</w:t>
      </w:r>
      <w:r w:rsidRPr="00E2765A">
        <w:rPr>
          <w:rFonts w:ascii="Athelas" w:hAnsi="Athelas"/>
          <w:color w:val="222C31"/>
          <w:shd w:val="clear" w:color="auto" w:fill="FFFFFF"/>
        </w:rPr>
        <w:t xml:space="preserve"> to </w:t>
      </w:r>
      <w:r w:rsidRPr="00E2765A">
        <w:rPr>
          <w:rFonts w:ascii="Athelas" w:hAnsi="Athelas"/>
          <w:color w:val="222C31"/>
          <w:shd w:val="clear" w:color="auto" w:fill="FFFFFF"/>
          <w:lang w:val="en-US"/>
        </w:rPr>
        <w:t>provide help for</w:t>
      </w:r>
      <w:r w:rsidRPr="00E2765A">
        <w:rPr>
          <w:rFonts w:ascii="Athelas" w:hAnsi="Athelas"/>
          <w:color w:val="222C31"/>
          <w:shd w:val="clear" w:color="auto" w:fill="FFFFFF"/>
        </w:rPr>
        <w:t xml:space="preserve"> </w:t>
      </w:r>
      <w:r w:rsidRPr="00E2765A">
        <w:rPr>
          <w:rFonts w:ascii="Athelas" w:hAnsi="Athelas"/>
          <w:color w:val="222C31"/>
          <w:shd w:val="clear" w:color="auto" w:fill="FFFFFF"/>
          <w:lang w:val="en-US"/>
        </w:rPr>
        <w:t xml:space="preserve">those who are facing </w:t>
      </w:r>
      <w:r w:rsidRPr="00E2765A">
        <w:rPr>
          <w:rFonts w:ascii="Athelas" w:hAnsi="Athelas"/>
          <w:color w:val="222C31"/>
          <w:shd w:val="clear" w:color="auto" w:fill="FFFFFF"/>
        </w:rPr>
        <w:t>attac</w:t>
      </w:r>
      <w:r w:rsidRPr="00E2765A">
        <w:rPr>
          <w:rFonts w:ascii="Athelas" w:hAnsi="Athelas"/>
          <w:color w:val="222C31"/>
          <w:shd w:val="clear" w:color="auto" w:fill="FFFFFF"/>
          <w:lang w:val="en-US"/>
        </w:rPr>
        <w:t>k</w:t>
      </w:r>
      <w:r w:rsidRPr="00E2765A">
        <w:rPr>
          <w:rFonts w:ascii="Athelas" w:hAnsi="Athelas"/>
          <w:color w:val="222C31"/>
          <w:shd w:val="clear" w:color="auto" w:fill="FFFFFF"/>
        </w:rPr>
        <w:t xml:space="preserve"> and </w:t>
      </w:r>
      <w:r w:rsidRPr="00E2765A">
        <w:rPr>
          <w:rFonts w:ascii="Athelas" w:hAnsi="Athelas"/>
          <w:color w:val="222C31"/>
          <w:shd w:val="clear" w:color="auto" w:fill="FFFFFF"/>
          <w:lang w:val="en-US"/>
        </w:rPr>
        <w:t>persecution</w:t>
      </w:r>
      <w:r w:rsidRPr="00E2765A">
        <w:rPr>
          <w:rFonts w:ascii="Athelas" w:hAnsi="Athelas"/>
          <w:color w:val="222C31"/>
          <w:shd w:val="clear" w:color="auto" w:fill="FFFFFF"/>
        </w:rPr>
        <w:t xml:space="preserve"> in their homeland</w:t>
      </w:r>
      <w:r w:rsidRPr="00E2765A">
        <w:rPr>
          <w:rFonts w:ascii="Athelas" w:hAnsi="Athelas"/>
          <w:color w:val="222C31"/>
          <w:shd w:val="clear" w:color="auto" w:fill="FFFFFF"/>
          <w:lang w:val="en-US"/>
        </w:rPr>
        <w:t xml:space="preserve">, </w:t>
      </w:r>
      <w:r w:rsidRPr="00E2765A">
        <w:rPr>
          <w:rFonts w:ascii="Athelas" w:hAnsi="Athelas"/>
          <w:color w:val="222C31"/>
          <w:shd w:val="clear" w:color="auto" w:fill="FFFFFF"/>
        </w:rPr>
        <w:t>and</w:t>
      </w:r>
      <w:r w:rsidRPr="00E2765A">
        <w:rPr>
          <w:rFonts w:ascii="Athelas" w:hAnsi="Athelas"/>
          <w:color w:val="222C31"/>
          <w:shd w:val="clear" w:color="auto" w:fill="FFFFFF"/>
          <w:lang w:val="en-US"/>
        </w:rPr>
        <w:t xml:space="preserve"> to support those </w:t>
      </w:r>
      <w:r w:rsidRPr="00E2765A">
        <w:rPr>
          <w:rFonts w:ascii="Athelas" w:hAnsi="Athelas"/>
          <w:color w:val="222C31"/>
          <w:shd w:val="clear" w:color="auto" w:fill="FFFFFF"/>
        </w:rPr>
        <w:t xml:space="preserve">who </w:t>
      </w:r>
      <w:r w:rsidRPr="00E2765A">
        <w:rPr>
          <w:rFonts w:ascii="Athelas" w:hAnsi="Athelas"/>
          <w:color w:val="222C31"/>
          <w:shd w:val="clear" w:color="auto" w:fill="FFFFFF"/>
          <w:lang w:val="en-US"/>
        </w:rPr>
        <w:t>are seeking</w:t>
      </w:r>
      <w:r w:rsidRPr="00E2765A">
        <w:rPr>
          <w:rFonts w:ascii="Athelas" w:hAnsi="Athelas"/>
          <w:color w:val="222C31"/>
          <w:shd w:val="clear" w:color="auto" w:fill="FFFFFF"/>
        </w:rPr>
        <w:t xml:space="preserve"> refug</w:t>
      </w:r>
      <w:r w:rsidRPr="00E2765A">
        <w:rPr>
          <w:rFonts w:ascii="Athelas" w:hAnsi="Athelas"/>
          <w:color w:val="222C31"/>
          <w:shd w:val="clear" w:color="auto" w:fill="FFFFFF"/>
          <w:lang w:val="en-US"/>
        </w:rPr>
        <w:t>e</w:t>
      </w:r>
      <w:r w:rsidRPr="00E2765A">
        <w:rPr>
          <w:rFonts w:ascii="Athelas" w:hAnsi="Athelas"/>
          <w:color w:val="222C31"/>
          <w:shd w:val="clear" w:color="auto" w:fill="FFFFFF"/>
        </w:rPr>
        <w:t xml:space="preserve"> in Poland</w:t>
      </w:r>
      <w:r w:rsidRPr="00E2765A">
        <w:rPr>
          <w:rFonts w:ascii="Athelas" w:hAnsi="Athelas"/>
          <w:color w:val="222C31"/>
          <w:shd w:val="clear" w:color="auto" w:fill="FFFFFF"/>
          <w:lang w:val="en-US"/>
        </w:rPr>
        <w:t>. And we pledge to do so in the future</w:t>
      </w:r>
      <w:r w:rsidRPr="00E2765A">
        <w:rPr>
          <w:rFonts w:ascii="Athelas" w:hAnsi="Athelas"/>
          <w:color w:val="222C31"/>
          <w:shd w:val="clear" w:color="auto" w:fill="FFFFFF"/>
        </w:rPr>
        <w:t xml:space="preserve">. Stop the War! </w:t>
      </w:r>
      <w:r w:rsidRPr="00654CBC">
        <w:rPr>
          <w:rFonts w:ascii="Athelas" w:hAnsi="Athelas"/>
          <w:color w:val="222C31"/>
          <w:shd w:val="clear" w:color="auto" w:fill="FFFFFF"/>
          <w:lang w:val="pl-PL"/>
        </w:rPr>
        <w:t xml:space="preserve">Stop </w:t>
      </w:r>
      <w:r w:rsidR="00967A25" w:rsidRPr="00654CBC">
        <w:rPr>
          <w:rFonts w:ascii="Athelas" w:hAnsi="Athelas"/>
          <w:color w:val="222C31"/>
          <w:shd w:val="clear" w:color="auto" w:fill="FFFFFF"/>
          <w:lang w:val="pl-PL"/>
        </w:rPr>
        <w:t xml:space="preserve">the </w:t>
      </w:r>
      <w:proofErr w:type="spellStart"/>
      <w:r w:rsidR="00967A25" w:rsidRPr="00654CBC">
        <w:rPr>
          <w:rFonts w:ascii="Athelas" w:hAnsi="Athelas"/>
          <w:color w:val="222C31"/>
          <w:shd w:val="clear" w:color="auto" w:fill="FFFFFF"/>
          <w:lang w:val="pl-PL"/>
        </w:rPr>
        <w:t>killing</w:t>
      </w:r>
      <w:proofErr w:type="spellEnd"/>
      <w:r w:rsidRPr="00654CBC">
        <w:rPr>
          <w:rFonts w:ascii="Athelas" w:hAnsi="Athelas"/>
          <w:color w:val="222C31"/>
          <w:shd w:val="clear" w:color="auto" w:fill="FFFFFF"/>
          <w:lang w:val="pl-PL"/>
        </w:rPr>
        <w:t xml:space="preserve">! </w:t>
      </w:r>
      <w:r w:rsidRPr="00E2765A">
        <w:rPr>
          <w:rFonts w:ascii="Athelas" w:hAnsi="Athelas"/>
          <w:color w:val="222C31"/>
          <w:shd w:val="clear" w:color="auto" w:fill="FFFFFF"/>
        </w:rPr>
        <w:t xml:space="preserve">Glory </w:t>
      </w:r>
      <w:r w:rsidRPr="00654CBC">
        <w:rPr>
          <w:rFonts w:ascii="Athelas" w:hAnsi="Athelas"/>
          <w:color w:val="222C31"/>
          <w:shd w:val="clear" w:color="auto" w:fill="FFFFFF"/>
          <w:lang w:val="pl-PL"/>
        </w:rPr>
        <w:t>to</w:t>
      </w:r>
      <w:r w:rsidRPr="00E2765A">
        <w:rPr>
          <w:rFonts w:ascii="Athelas" w:hAnsi="Athelas"/>
          <w:color w:val="222C31"/>
          <w:shd w:val="clear" w:color="auto" w:fill="FFFFFF"/>
        </w:rPr>
        <w:t xml:space="preserve"> Ukraine! Слава Украйне!</w:t>
      </w:r>
    </w:p>
    <w:p w14:paraId="02C17F38" w14:textId="543A2D68" w:rsidR="00E549D0" w:rsidRPr="00E2765A" w:rsidRDefault="00E549D0" w:rsidP="00E2765A">
      <w:pPr>
        <w:jc w:val="both"/>
        <w:rPr>
          <w:rFonts w:ascii="Athelas" w:hAnsi="Athelas"/>
          <w:color w:val="222C31"/>
          <w:shd w:val="clear" w:color="auto" w:fill="FFFFFF"/>
        </w:rPr>
      </w:pPr>
    </w:p>
    <w:p w14:paraId="566BD254" w14:textId="77777777" w:rsidR="00E549D0" w:rsidRPr="00E2765A" w:rsidRDefault="00E549D0" w:rsidP="00E2765A">
      <w:pPr>
        <w:jc w:val="both"/>
        <w:rPr>
          <w:rFonts w:ascii="Athelas" w:hAnsi="Athelas"/>
          <w:b/>
          <w:bCs/>
          <w:lang w:val="pl-PL"/>
        </w:rPr>
      </w:pPr>
      <w:r w:rsidRPr="00E2765A">
        <w:rPr>
          <w:rFonts w:ascii="Athelas" w:hAnsi="Athelas"/>
          <w:b/>
          <w:bCs/>
          <w:lang w:val="pl-PL"/>
        </w:rPr>
        <w:t>Polski</w:t>
      </w:r>
    </w:p>
    <w:p w14:paraId="0B26D7CE" w14:textId="77777777" w:rsidR="00E549D0" w:rsidRPr="00E2765A" w:rsidRDefault="00E549D0" w:rsidP="00E2765A">
      <w:pPr>
        <w:jc w:val="both"/>
        <w:rPr>
          <w:rFonts w:ascii="Athelas" w:hAnsi="Athelas"/>
          <w:lang w:val="pl-PL"/>
        </w:rPr>
      </w:pPr>
    </w:p>
    <w:p w14:paraId="60C33786" w14:textId="2C2B108E" w:rsidR="00E549D0" w:rsidRPr="00E2765A" w:rsidRDefault="00E549D0" w:rsidP="00E2765A">
      <w:pPr>
        <w:jc w:val="both"/>
        <w:rPr>
          <w:rFonts w:ascii="Athelas" w:hAnsi="Athelas"/>
          <w:lang w:val="pl-PL"/>
        </w:rPr>
      </w:pPr>
      <w:r w:rsidRPr="00E2765A">
        <w:rPr>
          <w:rFonts w:ascii="Athelas" w:hAnsi="Athelas"/>
          <w:lang w:val="pl-PL"/>
        </w:rPr>
        <w:t xml:space="preserve">My Pracowniczki i Pracownicy Instytutu Antropologii i Etnologii UAM w Poznaniu stanowczo sprzeciwiamy się bestialskiej napaści rosyjskiego państwa rządzonego przez zbrodniczy reżim Vladimira Putina na suwerenną i demokratyczną Ukrainę. </w:t>
      </w:r>
    </w:p>
    <w:p w14:paraId="3C36076B" w14:textId="77777777" w:rsidR="00E549D0" w:rsidRPr="00E2765A" w:rsidRDefault="00E549D0" w:rsidP="00E2765A">
      <w:pPr>
        <w:jc w:val="both"/>
        <w:rPr>
          <w:rFonts w:ascii="Athelas" w:hAnsi="Athelas"/>
          <w:lang w:val="pl-PL"/>
        </w:rPr>
      </w:pPr>
    </w:p>
    <w:p w14:paraId="7FC75CD9" w14:textId="77777777" w:rsidR="00E549D0" w:rsidRPr="00E2765A" w:rsidRDefault="00E549D0" w:rsidP="00E2765A">
      <w:pPr>
        <w:jc w:val="both"/>
        <w:rPr>
          <w:rFonts w:ascii="Athelas" w:hAnsi="Athelas"/>
          <w:lang w:val="pl-PL"/>
        </w:rPr>
      </w:pPr>
      <w:r w:rsidRPr="00E2765A">
        <w:rPr>
          <w:rFonts w:ascii="Athelas" w:hAnsi="Athelas"/>
          <w:lang w:val="pl-PL"/>
        </w:rPr>
        <w:t>Ze ściśniętym gardłem i podziwem obserwujemy bohaterski opór narodu ukraińskiego wobec najeźdźców za nic mających życie i wartości, którym jako ludzie i antropolodzy hołdujemy.</w:t>
      </w:r>
    </w:p>
    <w:p w14:paraId="1E41EDE4" w14:textId="77777777" w:rsidR="00E549D0" w:rsidRPr="00E2765A" w:rsidRDefault="00E549D0" w:rsidP="00E2765A">
      <w:pPr>
        <w:jc w:val="both"/>
        <w:rPr>
          <w:rFonts w:ascii="Athelas" w:hAnsi="Athelas"/>
          <w:lang w:val="pl-PL"/>
        </w:rPr>
      </w:pPr>
    </w:p>
    <w:p w14:paraId="624FFD72" w14:textId="2BE3FDD9" w:rsidR="00E549D0" w:rsidRPr="00E2765A" w:rsidRDefault="00E549D0" w:rsidP="00E2765A">
      <w:pPr>
        <w:jc w:val="both"/>
        <w:rPr>
          <w:rFonts w:ascii="Athelas" w:hAnsi="Athelas"/>
          <w:color w:val="202122"/>
        </w:rPr>
      </w:pPr>
      <w:r w:rsidRPr="00E2765A">
        <w:rPr>
          <w:rFonts w:ascii="Athelas" w:hAnsi="Athelas"/>
          <w:lang w:val="pl-PL"/>
        </w:rPr>
        <w:t xml:space="preserve">Nie akceptujemy jakiejkolwiek kunktatorskiej postawy wobec agresora. Apelujemy o wszelkie możliwe wsparcie kraju i ludzi. Czynimy i będziemy czynić wszystko co w naszej mocy, aby pomóc atakowanym i prześladowanym w ich ojczyźnie oraz szukającym w Polsce schronienia osobom. Stop wojnie! Stop ludobójstwu! </w:t>
      </w:r>
      <w:r w:rsidRPr="00E2765A">
        <w:rPr>
          <w:rFonts w:ascii="Athelas" w:hAnsi="Athelas"/>
          <w:color w:val="202122"/>
          <w:lang w:val="pl-PL"/>
        </w:rPr>
        <w:t xml:space="preserve">Chwała Ukrainie! </w:t>
      </w:r>
      <w:r w:rsidRPr="00E2765A">
        <w:rPr>
          <w:rFonts w:ascii="Athelas" w:hAnsi="Athelas"/>
          <w:color w:val="202122"/>
        </w:rPr>
        <w:t>Слава Україні!</w:t>
      </w:r>
    </w:p>
    <w:p w14:paraId="0C988358" w14:textId="309FE26F" w:rsidR="00967A25" w:rsidRPr="00967A25" w:rsidRDefault="003C30BE" w:rsidP="00E2765A">
      <w:pPr>
        <w:pStyle w:val="HTMLPreformatted"/>
        <w:spacing w:line="540" w:lineRule="atLeast"/>
        <w:jc w:val="both"/>
        <w:rPr>
          <w:rFonts w:ascii="Athelas" w:hAnsi="Athelas" w:cs="Times New Roman"/>
          <w:b/>
          <w:bCs/>
          <w:color w:val="202124"/>
          <w:sz w:val="24"/>
          <w:szCs w:val="24"/>
        </w:rPr>
      </w:pPr>
      <w:r w:rsidRPr="00E2765A">
        <w:rPr>
          <w:rStyle w:val="y2iqfc"/>
          <w:rFonts w:ascii="Athelas" w:hAnsi="Athelas" w:cs="Times New Roman"/>
          <w:b/>
          <w:bCs/>
          <w:color w:val="202124"/>
          <w:sz w:val="24"/>
          <w:szCs w:val="24"/>
          <w:lang w:val="uk-UA"/>
        </w:rPr>
        <w:t>У</w:t>
      </w:r>
      <w:r w:rsidR="00EF4ED0" w:rsidRPr="00E2765A">
        <w:rPr>
          <w:rFonts w:ascii="Athelas" w:hAnsi="Athelas" w:cs="Times New Roman"/>
          <w:b/>
          <w:bCs/>
          <w:color w:val="202124"/>
          <w:sz w:val="24"/>
          <w:szCs w:val="24"/>
          <w:lang w:val="uk-UA"/>
        </w:rPr>
        <w:t>країнський</w:t>
      </w:r>
    </w:p>
    <w:p w14:paraId="27856B5D" w14:textId="77777777" w:rsidR="00E549D0" w:rsidRPr="00E2765A" w:rsidRDefault="00E549D0" w:rsidP="00E2765A">
      <w:pPr>
        <w:jc w:val="both"/>
        <w:rPr>
          <w:rFonts w:ascii="Athelas" w:hAnsi="Athelas"/>
          <w:color w:val="222C31"/>
        </w:rPr>
      </w:pPr>
    </w:p>
    <w:p w14:paraId="594F9E16" w14:textId="2B70F576" w:rsidR="00967A25" w:rsidRPr="00E2765A" w:rsidRDefault="00D5299B" w:rsidP="00E2765A">
      <w:pPr>
        <w:jc w:val="both"/>
        <w:rPr>
          <w:rFonts w:ascii="Athelas" w:hAnsi="Athelas"/>
          <w:color w:val="222C31"/>
        </w:rPr>
      </w:pPr>
      <w:r w:rsidRPr="00E2765A">
        <w:rPr>
          <w:rFonts w:ascii="Athelas" w:hAnsi="Athelas"/>
          <w:color w:val="222C31"/>
        </w:rPr>
        <w:t>Ми, співробітниці і співробітники Інституту Антропології і Етнології університету ім. Адама Міцкевича в Познані,  рішуче виступаємо проти жорстокого нападу російської держави, керованої злочинним режимом Володимира Путіна, на суверенну і демократичну Україну.</w:t>
      </w:r>
    </w:p>
    <w:p w14:paraId="20A57104" w14:textId="77777777" w:rsidR="00967A25" w:rsidRPr="00E2765A" w:rsidRDefault="00967A25" w:rsidP="00E2765A">
      <w:pPr>
        <w:jc w:val="both"/>
        <w:rPr>
          <w:rFonts w:ascii="Athelas" w:hAnsi="Athelas"/>
          <w:color w:val="222C31"/>
        </w:rPr>
      </w:pPr>
    </w:p>
    <w:p w14:paraId="17D51F1D" w14:textId="77777777" w:rsidR="00967A25" w:rsidRPr="00E2765A" w:rsidRDefault="00D5299B" w:rsidP="00E2765A">
      <w:pPr>
        <w:jc w:val="both"/>
        <w:rPr>
          <w:rFonts w:ascii="Athelas" w:hAnsi="Athelas"/>
          <w:color w:val="222C31"/>
        </w:rPr>
      </w:pPr>
      <w:r w:rsidRPr="00E2765A">
        <w:rPr>
          <w:rFonts w:ascii="Athelas" w:hAnsi="Athelas"/>
          <w:color w:val="222C31"/>
        </w:rPr>
        <w:t>З клубком у горлі та із захопленням спостерігаємо героїчний опір українського народу загарбникам, яким не байдуже життя та цінності, котрих ми дотримуємося  з професійної і загальнолюдської перспективи.</w:t>
      </w:r>
    </w:p>
    <w:p w14:paraId="26676177" w14:textId="77777777" w:rsidR="00967A25" w:rsidRPr="00E2765A" w:rsidRDefault="00967A25" w:rsidP="00E2765A">
      <w:pPr>
        <w:jc w:val="both"/>
        <w:rPr>
          <w:rFonts w:ascii="Athelas" w:hAnsi="Athelas"/>
          <w:color w:val="222C31"/>
        </w:rPr>
      </w:pPr>
    </w:p>
    <w:p w14:paraId="670A1264" w14:textId="4D12EC04" w:rsidR="00D5299B" w:rsidRPr="00E2765A" w:rsidRDefault="00D5299B" w:rsidP="00E2765A">
      <w:pPr>
        <w:pStyle w:val="HTMLPreformatted"/>
        <w:jc w:val="both"/>
        <w:rPr>
          <w:rFonts w:ascii="Athelas" w:hAnsi="Athelas" w:cs="Times New Roman"/>
          <w:color w:val="222C31"/>
          <w:sz w:val="24"/>
          <w:szCs w:val="24"/>
        </w:rPr>
      </w:pPr>
      <w:r w:rsidRPr="00E2765A">
        <w:rPr>
          <w:rFonts w:ascii="Athelas" w:hAnsi="Athelas" w:cs="Times New Roman"/>
          <w:color w:val="222C31"/>
          <w:sz w:val="24"/>
          <w:szCs w:val="24"/>
        </w:rPr>
        <w:t>Ми не погоджуємось зі зволіканням і пасивною позицією щодо дій агресора, і закликаємо до всієї можливої підтримки українського народу. Ми робимо і будемо робити все, що в наших силах, щоб допомогти тим, хто зазнає нападів і переслідувань на батьківщині, а також тим, хто шукає притулку в Польщі. Зупиніть війну! Зупиніть геноцид</w:t>
      </w:r>
      <w:r w:rsidR="00EF4ED0" w:rsidRPr="00E2765A">
        <w:rPr>
          <w:rFonts w:ascii="Athelas" w:hAnsi="Athelas" w:cs="Times New Roman"/>
          <w:color w:val="222C31"/>
          <w:sz w:val="24"/>
          <w:szCs w:val="24"/>
        </w:rPr>
        <w:t xml:space="preserve"> / </w:t>
      </w:r>
      <w:r w:rsidR="00EF4ED0" w:rsidRPr="00E2765A">
        <w:rPr>
          <w:rStyle w:val="y2iqfc"/>
          <w:rFonts w:ascii="Athelas" w:hAnsi="Athelas" w:cs="Times New Roman"/>
          <w:color w:val="202124"/>
          <w:sz w:val="24"/>
          <w:szCs w:val="24"/>
          <w:lang w:val="uk-UA"/>
        </w:rPr>
        <w:t>вбивства</w:t>
      </w:r>
      <w:r w:rsidRPr="00E2765A">
        <w:rPr>
          <w:rFonts w:ascii="Athelas" w:hAnsi="Athelas" w:cs="Times New Roman"/>
          <w:color w:val="222C31"/>
          <w:sz w:val="24"/>
          <w:szCs w:val="24"/>
        </w:rPr>
        <w:t>! Слава Україні!</w:t>
      </w:r>
    </w:p>
    <w:p w14:paraId="7BE6E4CC" w14:textId="054FE974" w:rsidR="00736361" w:rsidRPr="00E2765A" w:rsidRDefault="003C30BE" w:rsidP="00E2765A">
      <w:pPr>
        <w:pStyle w:val="HTMLPreformatted"/>
        <w:spacing w:line="540" w:lineRule="atLeast"/>
        <w:jc w:val="both"/>
        <w:rPr>
          <w:rFonts w:ascii="Athelas" w:hAnsi="Athelas" w:cs="Times New Roman"/>
          <w:color w:val="202124"/>
          <w:sz w:val="24"/>
          <w:szCs w:val="24"/>
        </w:rPr>
      </w:pPr>
      <w:r w:rsidRPr="00E2765A">
        <w:rPr>
          <w:rStyle w:val="y2iqfc"/>
          <w:rFonts w:ascii="Athelas" w:hAnsi="Athelas" w:cs="Times New Roman"/>
          <w:b/>
          <w:bCs/>
          <w:color w:val="202124"/>
          <w:sz w:val="24"/>
          <w:szCs w:val="24"/>
          <w:lang w:val="ru-RU"/>
        </w:rPr>
        <w:lastRenderedPageBreak/>
        <w:t>Р</w:t>
      </w:r>
      <w:r w:rsidR="00736361" w:rsidRPr="00E2765A">
        <w:rPr>
          <w:rStyle w:val="y2iqfc"/>
          <w:rFonts w:ascii="Athelas" w:hAnsi="Athelas" w:cs="Times New Roman"/>
          <w:b/>
          <w:bCs/>
          <w:color w:val="202124"/>
          <w:sz w:val="24"/>
          <w:szCs w:val="24"/>
          <w:lang w:val="ru-RU"/>
        </w:rPr>
        <w:t>усский</w:t>
      </w:r>
    </w:p>
    <w:p w14:paraId="55F1320A" w14:textId="77777777" w:rsidR="00736361" w:rsidRPr="00E2765A" w:rsidRDefault="00736361" w:rsidP="00E2765A">
      <w:pPr>
        <w:pStyle w:val="HTMLPreformatted"/>
        <w:tabs>
          <w:tab w:val="left" w:pos="3828"/>
        </w:tabs>
        <w:jc w:val="both"/>
        <w:rPr>
          <w:rFonts w:ascii="Athelas" w:hAnsi="Athelas" w:cs="Times New Roman"/>
          <w:color w:val="222C31"/>
          <w:sz w:val="24"/>
          <w:szCs w:val="24"/>
        </w:rPr>
      </w:pPr>
    </w:p>
    <w:p w14:paraId="58884FEF" w14:textId="21198712" w:rsidR="00736361" w:rsidRPr="00E2765A" w:rsidRDefault="00736361" w:rsidP="00E2765A">
      <w:pPr>
        <w:pStyle w:val="HTMLPreformatted"/>
        <w:tabs>
          <w:tab w:val="left" w:pos="3828"/>
        </w:tabs>
        <w:jc w:val="both"/>
        <w:rPr>
          <w:rFonts w:ascii="Athelas" w:hAnsi="Athelas" w:cs="Times New Roman"/>
          <w:color w:val="222C31"/>
          <w:sz w:val="24"/>
          <w:szCs w:val="24"/>
        </w:rPr>
      </w:pPr>
      <w:r w:rsidRPr="00E2765A">
        <w:rPr>
          <w:rFonts w:ascii="Athelas" w:hAnsi="Athelas" w:cs="Times New Roman"/>
          <w:color w:val="222C31"/>
          <w:sz w:val="24"/>
          <w:szCs w:val="24"/>
        </w:rPr>
        <w:t>Мы, сотрудницы и сотрудники Института Антропологии и Этнологии Университета им. Адама Мицкевича в Познани, решительно выступаем против жестокого нападения российского государства, руководимого преступным режимом Владимира Путина, на суверенную и демократическую Украину.</w:t>
      </w:r>
    </w:p>
    <w:p w14:paraId="4AA59D39" w14:textId="77777777" w:rsidR="00736361" w:rsidRPr="00E2765A" w:rsidRDefault="00736361" w:rsidP="00E2765A">
      <w:pPr>
        <w:pStyle w:val="HTMLPreformatted"/>
        <w:tabs>
          <w:tab w:val="left" w:pos="3828"/>
        </w:tabs>
        <w:jc w:val="both"/>
        <w:rPr>
          <w:rFonts w:ascii="Athelas" w:hAnsi="Athelas" w:cs="Times New Roman"/>
          <w:color w:val="222C31"/>
          <w:sz w:val="24"/>
          <w:szCs w:val="24"/>
        </w:rPr>
      </w:pPr>
    </w:p>
    <w:p w14:paraId="245F9D99" w14:textId="77777777" w:rsidR="00736361" w:rsidRPr="00E2765A" w:rsidRDefault="00736361" w:rsidP="00E2765A">
      <w:pPr>
        <w:pStyle w:val="HTMLPreformatted"/>
        <w:tabs>
          <w:tab w:val="left" w:pos="3828"/>
        </w:tabs>
        <w:jc w:val="both"/>
        <w:rPr>
          <w:rFonts w:ascii="Athelas" w:hAnsi="Athelas" w:cs="Times New Roman"/>
          <w:color w:val="222C31"/>
          <w:sz w:val="24"/>
          <w:szCs w:val="24"/>
        </w:rPr>
      </w:pPr>
      <w:r w:rsidRPr="00E2765A">
        <w:rPr>
          <w:rFonts w:ascii="Athelas" w:hAnsi="Athelas" w:cs="Times New Roman"/>
          <w:color w:val="222C31"/>
          <w:sz w:val="24"/>
          <w:szCs w:val="24"/>
        </w:rPr>
        <w:t xml:space="preserve">С комом в горле и восхищением наблюдаем героическое сопротивление украинского народа захватчикам, безразличным к жизни и ценностям, которым мы, как антропологи и обычные люди, следуем. </w:t>
      </w:r>
    </w:p>
    <w:p w14:paraId="0DB60706" w14:textId="77777777" w:rsidR="00736361" w:rsidRPr="00E2765A" w:rsidRDefault="00736361" w:rsidP="00E2765A">
      <w:pPr>
        <w:pStyle w:val="HTMLPreformatted"/>
        <w:tabs>
          <w:tab w:val="left" w:pos="3828"/>
        </w:tabs>
        <w:jc w:val="both"/>
        <w:rPr>
          <w:rFonts w:ascii="Athelas" w:hAnsi="Athelas" w:cs="Times New Roman"/>
          <w:color w:val="222C31"/>
          <w:sz w:val="24"/>
          <w:szCs w:val="24"/>
        </w:rPr>
      </w:pPr>
    </w:p>
    <w:p w14:paraId="382605A3" w14:textId="67497F37" w:rsidR="00736361" w:rsidRPr="00E2765A" w:rsidRDefault="00736361" w:rsidP="00E2765A">
      <w:pPr>
        <w:pStyle w:val="HTMLPreformatted"/>
        <w:tabs>
          <w:tab w:val="left" w:pos="3828"/>
        </w:tabs>
        <w:jc w:val="both"/>
        <w:rPr>
          <w:rFonts w:ascii="Athelas" w:hAnsi="Athelas" w:cs="Times New Roman"/>
          <w:color w:val="222C31"/>
          <w:sz w:val="24"/>
          <w:szCs w:val="24"/>
        </w:rPr>
      </w:pPr>
      <w:r w:rsidRPr="00E2765A">
        <w:rPr>
          <w:rFonts w:ascii="Athelas" w:hAnsi="Athelas" w:cs="Times New Roman"/>
          <w:color w:val="222C31"/>
          <w:sz w:val="24"/>
          <w:szCs w:val="24"/>
        </w:rPr>
        <w:t xml:space="preserve">Мы не соглашаемся с промедлением и пассивной позицией по отношению к агрессору, и призываем ко всей возможной поддержке украинского народа. Мы делаем и будем делать все, что в наших силах, чтобы помочь тем, кто подвергается нападениям и преследованиям на родине, а также тем, кто ищет убежища в Польше. Остановите войну! Остановите </w:t>
      </w:r>
      <w:r w:rsidRPr="00E2765A">
        <w:rPr>
          <w:rStyle w:val="y2iqfc"/>
          <w:rFonts w:ascii="Athelas" w:hAnsi="Athelas" w:cs="Times New Roman"/>
          <w:color w:val="202124"/>
          <w:sz w:val="24"/>
          <w:szCs w:val="24"/>
          <w:lang w:val="ru-RU"/>
        </w:rPr>
        <w:t>убийства</w:t>
      </w:r>
      <w:r w:rsidRPr="00E2765A">
        <w:rPr>
          <w:rStyle w:val="y2iqfc"/>
          <w:rFonts w:ascii="Athelas" w:hAnsi="Athelas" w:cs="Times New Roman"/>
          <w:color w:val="202124"/>
          <w:sz w:val="24"/>
          <w:szCs w:val="24"/>
        </w:rPr>
        <w:t xml:space="preserve"> </w:t>
      </w:r>
      <w:r w:rsidRPr="00E2765A">
        <w:rPr>
          <w:rFonts w:ascii="Athelas" w:hAnsi="Athelas" w:cs="Times New Roman"/>
          <w:color w:val="222C31"/>
          <w:sz w:val="24"/>
          <w:szCs w:val="24"/>
        </w:rPr>
        <w:t>и</w:t>
      </w:r>
      <w:r w:rsidRPr="00654CBC">
        <w:rPr>
          <w:rFonts w:ascii="Athelas" w:hAnsi="Athelas" w:cs="Times New Roman"/>
          <w:color w:val="222C31"/>
          <w:sz w:val="24"/>
          <w:szCs w:val="24"/>
        </w:rPr>
        <w:t xml:space="preserve"> </w:t>
      </w:r>
      <w:r w:rsidRPr="00E2765A">
        <w:rPr>
          <w:rFonts w:ascii="Athelas" w:hAnsi="Athelas" w:cs="Times New Roman"/>
          <w:color w:val="222C31"/>
          <w:sz w:val="24"/>
          <w:szCs w:val="24"/>
        </w:rPr>
        <w:t>геноцид! Слава Украине! Слава Україні!</w:t>
      </w:r>
    </w:p>
    <w:p w14:paraId="09A24DA1" w14:textId="3288DB80" w:rsidR="00663D28" w:rsidRPr="00E2765A" w:rsidRDefault="00663D28" w:rsidP="00E2765A">
      <w:pPr>
        <w:pStyle w:val="HTMLPreformatted"/>
        <w:tabs>
          <w:tab w:val="left" w:pos="3828"/>
        </w:tabs>
        <w:jc w:val="both"/>
        <w:rPr>
          <w:rFonts w:ascii="Athelas" w:hAnsi="Athelas" w:cs="Times New Roman"/>
          <w:color w:val="222C31"/>
          <w:sz w:val="24"/>
          <w:szCs w:val="24"/>
        </w:rPr>
      </w:pPr>
    </w:p>
    <w:p w14:paraId="47599850" w14:textId="53351498" w:rsidR="00663D28" w:rsidRPr="00E2765A" w:rsidRDefault="00663D28" w:rsidP="00E2765A">
      <w:pPr>
        <w:pStyle w:val="HTMLPreformatted"/>
        <w:tabs>
          <w:tab w:val="left" w:pos="3828"/>
        </w:tabs>
        <w:jc w:val="both"/>
        <w:rPr>
          <w:rFonts w:ascii="Athelas" w:hAnsi="Athelas" w:cs="Times New Roman"/>
          <w:color w:val="222C31"/>
          <w:sz w:val="24"/>
          <w:szCs w:val="24"/>
        </w:rPr>
      </w:pPr>
    </w:p>
    <w:p w14:paraId="3663FBC3" w14:textId="0DE3F5AE" w:rsidR="00663D28" w:rsidRPr="00654CBC" w:rsidRDefault="00663D28" w:rsidP="00E2765A">
      <w:pPr>
        <w:pStyle w:val="HTMLPreformatted"/>
        <w:tabs>
          <w:tab w:val="left" w:pos="3828"/>
        </w:tabs>
        <w:jc w:val="both"/>
        <w:rPr>
          <w:rFonts w:ascii="Athelas" w:hAnsi="Athelas" w:cs="Times New Roman"/>
          <w:b/>
          <w:bCs/>
          <w:color w:val="222C31"/>
          <w:sz w:val="24"/>
          <w:szCs w:val="24"/>
          <w:lang w:val="en-US"/>
        </w:rPr>
      </w:pPr>
      <w:r w:rsidRPr="00654CBC">
        <w:rPr>
          <w:rFonts w:ascii="Athelas" w:hAnsi="Athelas" w:cs="Times New Roman"/>
          <w:b/>
          <w:bCs/>
          <w:color w:val="222C31"/>
          <w:sz w:val="24"/>
          <w:szCs w:val="24"/>
          <w:lang w:val="en-US"/>
        </w:rPr>
        <w:t>Deutsch</w:t>
      </w:r>
    </w:p>
    <w:p w14:paraId="1A535FC7" w14:textId="77777777" w:rsidR="0063073F" w:rsidRPr="00E2765A" w:rsidRDefault="0063073F" w:rsidP="00E2765A">
      <w:pPr>
        <w:pStyle w:val="NormalWeb"/>
        <w:jc w:val="both"/>
        <w:rPr>
          <w:rFonts w:ascii="Athelas" w:hAnsi="Athelas"/>
          <w:color w:val="333333"/>
        </w:rPr>
      </w:pPr>
      <w:r w:rsidRPr="00E2765A">
        <w:rPr>
          <w:rFonts w:ascii="Athelas" w:hAnsi="Athelas"/>
          <w:color w:val="333333"/>
        </w:rPr>
        <w:t>Wir, die Mitarbeiter*innen des Instituts für Anthropologie und Ethnologie der Adam Mickiewicz Universität</w:t>
      </w:r>
      <w:r w:rsidRPr="00E2765A">
        <w:rPr>
          <w:rFonts w:ascii="Cambria" w:hAnsi="Cambria" w:cs="Cambria"/>
          <w:color w:val="333333"/>
        </w:rPr>
        <w:t> </w:t>
      </w:r>
      <w:r w:rsidRPr="00E2765A">
        <w:rPr>
          <w:rFonts w:ascii="Athelas" w:hAnsi="Athelas"/>
          <w:color w:val="333333"/>
        </w:rPr>
        <w:t>in Poznań, wenden uns mit fester Stimme gegen den grausamen Überfall des russischen Staates unter dem verbrecherischen Regime von Wladimir Putin auf die Ukraine, eine souveräne Demokratie.</w:t>
      </w:r>
    </w:p>
    <w:p w14:paraId="0B8E0780" w14:textId="77777777" w:rsidR="0063073F" w:rsidRPr="00E2765A" w:rsidRDefault="0063073F" w:rsidP="00E2765A">
      <w:pPr>
        <w:pStyle w:val="NormalWeb"/>
        <w:jc w:val="both"/>
        <w:rPr>
          <w:rFonts w:ascii="Athelas" w:hAnsi="Athelas"/>
          <w:color w:val="333333"/>
        </w:rPr>
      </w:pPr>
      <w:r w:rsidRPr="00E2765A">
        <w:rPr>
          <w:rFonts w:ascii="Athelas" w:hAnsi="Athelas"/>
          <w:color w:val="333333"/>
        </w:rPr>
        <w:t>Engen Herzens und voller Hochachtung richten wir den Blick auf den mutigen, selbstbehauptenden Widerstand des ukrainischen Volkes gegen die Angreifenden. Ihr Angriff bringt Zerstörung, Leid und Tod, er tritt jene Werte mit Füßen, die wir als Mitglieder der Weltgemeinschaft und als Anthropolog*innen hochhalten.</w:t>
      </w:r>
    </w:p>
    <w:p w14:paraId="62C2616F" w14:textId="77777777" w:rsidR="0063073F" w:rsidRPr="00E2765A" w:rsidRDefault="0063073F" w:rsidP="00E2765A">
      <w:pPr>
        <w:pStyle w:val="NormalWeb"/>
        <w:jc w:val="both"/>
        <w:rPr>
          <w:rFonts w:ascii="Athelas" w:hAnsi="Athelas"/>
          <w:color w:val="333333"/>
        </w:rPr>
      </w:pPr>
      <w:r w:rsidRPr="00E2765A">
        <w:rPr>
          <w:rFonts w:ascii="Athelas" w:hAnsi="Athelas"/>
          <w:color w:val="333333"/>
        </w:rPr>
        <w:t>Wie werden daher keine Verzögerungsstrategien gegen den Aggressoren gelten lassen. Wir appellieren für jede mögliche Unterstützung der Ukraine und ihrer Bürger*innen. Wir werden alles in unserer Macht Stehende tun, um den in ihrem Land Angegriffenen und Verfolgten zu helfen und jene zu unterstützen, die in Polen Schutz und Asyl suchen.</w:t>
      </w:r>
    </w:p>
    <w:p w14:paraId="5620D868" w14:textId="77777777" w:rsidR="0063073F" w:rsidRPr="00E2765A" w:rsidRDefault="0063073F" w:rsidP="00E2765A">
      <w:pPr>
        <w:pStyle w:val="NormalWeb"/>
        <w:jc w:val="both"/>
        <w:rPr>
          <w:rFonts w:ascii="Athelas" w:hAnsi="Athelas"/>
          <w:color w:val="333333"/>
        </w:rPr>
      </w:pPr>
      <w:r w:rsidRPr="00E2765A">
        <w:rPr>
          <w:rFonts w:ascii="Cambria" w:hAnsi="Cambria" w:cs="Cambria"/>
          <w:color w:val="333333"/>
        </w:rPr>
        <w:t> </w:t>
      </w:r>
      <w:r w:rsidRPr="00E2765A">
        <w:rPr>
          <w:rFonts w:ascii="Athelas" w:hAnsi="Athelas"/>
          <w:color w:val="333333"/>
        </w:rPr>
        <w:t>Stoppt den Krieg! Stoppt den Völkermord! Es lebe die Ukraine! Слава Украйне</w:t>
      </w:r>
    </w:p>
    <w:p w14:paraId="5CF9E206" w14:textId="77777777" w:rsidR="00375EEA" w:rsidRPr="00E2765A" w:rsidRDefault="00375EEA" w:rsidP="00E2765A">
      <w:pPr>
        <w:pStyle w:val="HTMLPreformatted"/>
        <w:tabs>
          <w:tab w:val="left" w:pos="3828"/>
        </w:tabs>
        <w:jc w:val="both"/>
        <w:rPr>
          <w:rFonts w:ascii="Athelas" w:hAnsi="Athelas" w:cs="Times New Roman"/>
          <w:b/>
          <w:bCs/>
          <w:color w:val="222C31"/>
          <w:sz w:val="24"/>
          <w:szCs w:val="24"/>
        </w:rPr>
      </w:pPr>
    </w:p>
    <w:p w14:paraId="037C4DE1" w14:textId="0AA00680" w:rsidR="00AB5F2A" w:rsidRPr="00E2765A" w:rsidRDefault="00AB5F2A" w:rsidP="00E2765A">
      <w:pPr>
        <w:pStyle w:val="HTMLPreformatted"/>
        <w:spacing w:line="540" w:lineRule="atLeast"/>
        <w:jc w:val="both"/>
        <w:rPr>
          <w:rFonts w:ascii="Athelas" w:hAnsi="Athelas" w:cs="Times New Roman"/>
          <w:color w:val="202124"/>
          <w:sz w:val="24"/>
          <w:szCs w:val="24"/>
        </w:rPr>
      </w:pPr>
    </w:p>
    <w:sectPr w:rsidR="00AB5F2A" w:rsidRPr="00E27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852"/>
    <w:rsid w:val="0002326F"/>
    <w:rsid w:val="000F1F76"/>
    <w:rsid w:val="00104F50"/>
    <w:rsid w:val="00334AC1"/>
    <w:rsid w:val="00335DC9"/>
    <w:rsid w:val="00375EEA"/>
    <w:rsid w:val="003C30BE"/>
    <w:rsid w:val="004910CF"/>
    <w:rsid w:val="004C5706"/>
    <w:rsid w:val="0063073F"/>
    <w:rsid w:val="00654CBC"/>
    <w:rsid w:val="00663D28"/>
    <w:rsid w:val="00736361"/>
    <w:rsid w:val="007651C0"/>
    <w:rsid w:val="00831110"/>
    <w:rsid w:val="008A00A0"/>
    <w:rsid w:val="008E459E"/>
    <w:rsid w:val="00967A25"/>
    <w:rsid w:val="0097617E"/>
    <w:rsid w:val="009C4E16"/>
    <w:rsid w:val="00A213D2"/>
    <w:rsid w:val="00A41BD3"/>
    <w:rsid w:val="00AB5F2A"/>
    <w:rsid w:val="00B2599D"/>
    <w:rsid w:val="00C77A89"/>
    <w:rsid w:val="00CC6C0E"/>
    <w:rsid w:val="00CD6852"/>
    <w:rsid w:val="00D5299B"/>
    <w:rsid w:val="00DD6E16"/>
    <w:rsid w:val="00E15FB0"/>
    <w:rsid w:val="00E2765A"/>
    <w:rsid w:val="00E549D0"/>
    <w:rsid w:val="00EF4ED0"/>
  </w:rsids>
  <m:mathPr>
    <m:mathFont m:val="Cambria Math"/>
    <m:brkBin m:val="before"/>
    <m:brkBinSub m:val="--"/>
    <m:smallFrac m:val="0"/>
    <m:dispDef/>
    <m:lMargin m:val="0"/>
    <m:rMargin m:val="0"/>
    <m:defJc m:val="centerGroup"/>
    <m:wrapIndent m:val="1440"/>
    <m:intLim m:val="subSup"/>
    <m:naryLim m:val="undOvr"/>
  </m:mathPr>
  <w:themeFontLang w:val="en-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B39B"/>
  <w15:chartTrackingRefBased/>
  <w15:docId w15:val="{3C52567B-AAE0-A645-A9F1-5DA41EC6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2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599D"/>
    <w:rPr>
      <w:i/>
      <w:iCs/>
    </w:rPr>
  </w:style>
  <w:style w:type="paragraph" w:styleId="HTMLPreformatted">
    <w:name w:val="HTML Preformatted"/>
    <w:basedOn w:val="Normal"/>
    <w:link w:val="HTMLPreformattedChar"/>
    <w:uiPriority w:val="99"/>
    <w:unhideWhenUsed/>
    <w:rsid w:val="0096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A25"/>
    <w:rPr>
      <w:rFonts w:ascii="Courier New" w:eastAsia="Times New Roman" w:hAnsi="Courier New" w:cs="Courier New"/>
      <w:sz w:val="20"/>
      <w:szCs w:val="20"/>
    </w:rPr>
  </w:style>
  <w:style w:type="character" w:customStyle="1" w:styleId="y2iqfc">
    <w:name w:val="y2iqfc"/>
    <w:basedOn w:val="DefaultParagraphFont"/>
    <w:rsid w:val="00967A25"/>
  </w:style>
  <w:style w:type="paragraph" w:styleId="NormalWeb">
    <w:name w:val="Normal (Web)"/>
    <w:basedOn w:val="Normal"/>
    <w:uiPriority w:val="99"/>
    <w:semiHidden/>
    <w:unhideWhenUsed/>
    <w:rsid w:val="006307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7009">
      <w:bodyDiv w:val="1"/>
      <w:marLeft w:val="0"/>
      <w:marRight w:val="0"/>
      <w:marTop w:val="0"/>
      <w:marBottom w:val="0"/>
      <w:divBdr>
        <w:top w:val="none" w:sz="0" w:space="0" w:color="auto"/>
        <w:left w:val="none" w:sz="0" w:space="0" w:color="auto"/>
        <w:bottom w:val="none" w:sz="0" w:space="0" w:color="auto"/>
        <w:right w:val="none" w:sz="0" w:space="0" w:color="auto"/>
      </w:divBdr>
    </w:div>
    <w:div w:id="732893546">
      <w:bodyDiv w:val="1"/>
      <w:marLeft w:val="0"/>
      <w:marRight w:val="0"/>
      <w:marTop w:val="0"/>
      <w:marBottom w:val="0"/>
      <w:divBdr>
        <w:top w:val="none" w:sz="0" w:space="0" w:color="auto"/>
        <w:left w:val="none" w:sz="0" w:space="0" w:color="auto"/>
        <w:bottom w:val="none" w:sz="0" w:space="0" w:color="auto"/>
        <w:right w:val="none" w:sz="0" w:space="0" w:color="auto"/>
      </w:divBdr>
    </w:div>
    <w:div w:id="735663416">
      <w:bodyDiv w:val="1"/>
      <w:marLeft w:val="0"/>
      <w:marRight w:val="0"/>
      <w:marTop w:val="0"/>
      <w:marBottom w:val="0"/>
      <w:divBdr>
        <w:top w:val="none" w:sz="0" w:space="0" w:color="auto"/>
        <w:left w:val="none" w:sz="0" w:space="0" w:color="auto"/>
        <w:bottom w:val="none" w:sz="0" w:space="0" w:color="auto"/>
        <w:right w:val="none" w:sz="0" w:space="0" w:color="auto"/>
      </w:divBdr>
    </w:div>
    <w:div w:id="1025474307">
      <w:bodyDiv w:val="1"/>
      <w:marLeft w:val="0"/>
      <w:marRight w:val="0"/>
      <w:marTop w:val="0"/>
      <w:marBottom w:val="0"/>
      <w:divBdr>
        <w:top w:val="none" w:sz="0" w:space="0" w:color="auto"/>
        <w:left w:val="none" w:sz="0" w:space="0" w:color="auto"/>
        <w:bottom w:val="none" w:sz="0" w:space="0" w:color="auto"/>
        <w:right w:val="none" w:sz="0" w:space="0" w:color="auto"/>
      </w:divBdr>
    </w:div>
    <w:div w:id="1196499297">
      <w:bodyDiv w:val="1"/>
      <w:marLeft w:val="0"/>
      <w:marRight w:val="0"/>
      <w:marTop w:val="0"/>
      <w:marBottom w:val="0"/>
      <w:divBdr>
        <w:top w:val="none" w:sz="0" w:space="0" w:color="auto"/>
        <w:left w:val="none" w:sz="0" w:space="0" w:color="auto"/>
        <w:bottom w:val="none" w:sz="0" w:space="0" w:color="auto"/>
        <w:right w:val="none" w:sz="0" w:space="0" w:color="auto"/>
      </w:divBdr>
    </w:div>
    <w:div w:id="1391004569">
      <w:bodyDiv w:val="1"/>
      <w:marLeft w:val="0"/>
      <w:marRight w:val="0"/>
      <w:marTop w:val="0"/>
      <w:marBottom w:val="0"/>
      <w:divBdr>
        <w:top w:val="none" w:sz="0" w:space="0" w:color="auto"/>
        <w:left w:val="none" w:sz="0" w:space="0" w:color="auto"/>
        <w:bottom w:val="none" w:sz="0" w:space="0" w:color="auto"/>
        <w:right w:val="none" w:sz="0" w:space="0" w:color="auto"/>
      </w:divBdr>
    </w:div>
    <w:div w:id="1665624906">
      <w:bodyDiv w:val="1"/>
      <w:marLeft w:val="0"/>
      <w:marRight w:val="0"/>
      <w:marTop w:val="0"/>
      <w:marBottom w:val="0"/>
      <w:divBdr>
        <w:top w:val="none" w:sz="0" w:space="0" w:color="auto"/>
        <w:left w:val="none" w:sz="0" w:space="0" w:color="auto"/>
        <w:bottom w:val="none" w:sz="0" w:space="0" w:color="auto"/>
        <w:right w:val="none" w:sz="0" w:space="0" w:color="auto"/>
      </w:divBdr>
    </w:div>
    <w:div w:id="1704020697">
      <w:bodyDiv w:val="1"/>
      <w:marLeft w:val="0"/>
      <w:marRight w:val="0"/>
      <w:marTop w:val="0"/>
      <w:marBottom w:val="0"/>
      <w:divBdr>
        <w:top w:val="none" w:sz="0" w:space="0" w:color="auto"/>
        <w:left w:val="none" w:sz="0" w:space="0" w:color="auto"/>
        <w:bottom w:val="none" w:sz="0" w:space="0" w:color="auto"/>
        <w:right w:val="none" w:sz="0" w:space="0" w:color="auto"/>
      </w:divBdr>
    </w:div>
    <w:div w:id="1815296850">
      <w:bodyDiv w:val="1"/>
      <w:marLeft w:val="0"/>
      <w:marRight w:val="0"/>
      <w:marTop w:val="0"/>
      <w:marBottom w:val="0"/>
      <w:divBdr>
        <w:top w:val="none" w:sz="0" w:space="0" w:color="auto"/>
        <w:left w:val="none" w:sz="0" w:space="0" w:color="auto"/>
        <w:bottom w:val="none" w:sz="0" w:space="0" w:color="auto"/>
        <w:right w:val="none" w:sz="0" w:space="0" w:color="auto"/>
      </w:divBdr>
    </w:div>
    <w:div w:id="1852916561">
      <w:bodyDiv w:val="1"/>
      <w:marLeft w:val="0"/>
      <w:marRight w:val="0"/>
      <w:marTop w:val="0"/>
      <w:marBottom w:val="0"/>
      <w:divBdr>
        <w:top w:val="none" w:sz="0" w:space="0" w:color="auto"/>
        <w:left w:val="none" w:sz="0" w:space="0" w:color="auto"/>
        <w:bottom w:val="none" w:sz="0" w:space="0" w:color="auto"/>
        <w:right w:val="none" w:sz="0" w:space="0" w:color="auto"/>
      </w:divBdr>
    </w:div>
    <w:div w:id="1859344594">
      <w:bodyDiv w:val="1"/>
      <w:marLeft w:val="0"/>
      <w:marRight w:val="0"/>
      <w:marTop w:val="0"/>
      <w:marBottom w:val="0"/>
      <w:divBdr>
        <w:top w:val="none" w:sz="0" w:space="0" w:color="auto"/>
        <w:left w:val="none" w:sz="0" w:space="0" w:color="auto"/>
        <w:bottom w:val="none" w:sz="0" w:space="0" w:color="auto"/>
        <w:right w:val="none" w:sz="0" w:space="0" w:color="auto"/>
      </w:divBdr>
    </w:div>
    <w:div w:id="1875148082">
      <w:bodyDiv w:val="1"/>
      <w:marLeft w:val="0"/>
      <w:marRight w:val="0"/>
      <w:marTop w:val="0"/>
      <w:marBottom w:val="0"/>
      <w:divBdr>
        <w:top w:val="none" w:sz="0" w:space="0" w:color="auto"/>
        <w:left w:val="none" w:sz="0" w:space="0" w:color="auto"/>
        <w:bottom w:val="none" w:sz="0" w:space="0" w:color="auto"/>
        <w:right w:val="none" w:sz="0" w:space="0" w:color="auto"/>
      </w:divBdr>
    </w:div>
    <w:div w:id="20894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781</Words>
  <Characters>3783</Characters>
  <Application>Microsoft Office Word</Application>
  <DocSecurity>0</DocSecurity>
  <Lines>63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buchowski</dc:creator>
  <cp:keywords/>
  <dc:description/>
  <cp:lastModifiedBy>buchowski</cp:lastModifiedBy>
  <cp:revision>7</cp:revision>
  <cp:lastPrinted>2022-02-26T12:48:00Z</cp:lastPrinted>
  <dcterms:created xsi:type="dcterms:W3CDTF">2022-02-26T12:48:00Z</dcterms:created>
  <dcterms:modified xsi:type="dcterms:W3CDTF">2022-02-28T13:24:00Z</dcterms:modified>
</cp:coreProperties>
</file>